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CFF" w:rsidRDefault="00DC4CFF" w:rsidP="00931CD4">
      <w:pPr>
        <w:pStyle w:val="bodytext"/>
        <w:rPr>
          <w:rFonts w:ascii="Arial Narrow" w:hAnsi="Arial Narrow"/>
          <w:b/>
          <w:sz w:val="32"/>
        </w:rPr>
      </w:pPr>
    </w:p>
    <w:p w:rsidR="00931CD4" w:rsidRPr="00DC4CFF" w:rsidRDefault="00931CD4" w:rsidP="00931CD4">
      <w:pPr>
        <w:pStyle w:val="bodytext"/>
        <w:rPr>
          <w:rFonts w:ascii="Arial Narrow" w:hAnsi="Arial Narrow"/>
          <w:b/>
          <w:sz w:val="32"/>
        </w:rPr>
      </w:pPr>
      <w:proofErr w:type="spellStart"/>
      <w:r w:rsidRPr="00DC4CFF">
        <w:rPr>
          <w:rFonts w:ascii="Arial Narrow" w:hAnsi="Arial Narrow"/>
          <w:b/>
          <w:sz w:val="32"/>
        </w:rPr>
        <w:t>Kollektenaufruf</w:t>
      </w:r>
      <w:proofErr w:type="spellEnd"/>
      <w:r w:rsidRPr="00DC4CFF">
        <w:rPr>
          <w:rFonts w:ascii="Arial Narrow" w:hAnsi="Arial Narrow"/>
          <w:b/>
          <w:sz w:val="32"/>
        </w:rPr>
        <w:t xml:space="preserve"> für die Arbeit der Diakonie</w:t>
      </w:r>
      <w:r w:rsidR="00DC4CFF">
        <w:rPr>
          <w:rFonts w:ascii="Arial Narrow" w:hAnsi="Arial Narrow"/>
          <w:b/>
          <w:sz w:val="32"/>
        </w:rPr>
        <w:t xml:space="preserve"> </w:t>
      </w:r>
      <w:r w:rsidRPr="00DC4CFF">
        <w:rPr>
          <w:rFonts w:ascii="Arial Narrow" w:hAnsi="Arial Narrow"/>
          <w:b/>
          <w:sz w:val="32"/>
        </w:rPr>
        <w:t>Katastrophenhilfe</w:t>
      </w:r>
    </w:p>
    <w:p w:rsidR="00931CD4" w:rsidRPr="00DC4CFF" w:rsidRDefault="00C46604" w:rsidP="00931CD4">
      <w:pPr>
        <w:pStyle w:val="bodytext"/>
        <w:rPr>
          <w:rFonts w:ascii="Georgia" w:hAnsi="Georgia"/>
        </w:rPr>
      </w:pPr>
      <w:r w:rsidRPr="00DC4CFF">
        <w:rPr>
          <w:rFonts w:ascii="Georgia" w:hAnsi="Georgia"/>
        </w:rPr>
        <w:t xml:space="preserve">Bitte unterstützen Sie die aktuelle Hilfe für </w:t>
      </w:r>
      <w:r w:rsidR="00267847" w:rsidRPr="00DC4CFF">
        <w:rPr>
          <w:rFonts w:ascii="Georgia" w:hAnsi="Georgia"/>
        </w:rPr>
        <w:t>von der Covid-19-Pandemie betroffene</w:t>
      </w:r>
      <w:r w:rsidRPr="00DC4CFF">
        <w:rPr>
          <w:rFonts w:ascii="Georgia" w:hAnsi="Georgia"/>
        </w:rPr>
        <w:t>!</w:t>
      </w:r>
    </w:p>
    <w:p w:rsidR="00FB7974" w:rsidRPr="00DC4CFF" w:rsidRDefault="00BF3C85" w:rsidP="00931CD4">
      <w:pPr>
        <w:pStyle w:val="bodytext"/>
        <w:rPr>
          <w:rFonts w:ascii="Georgia" w:hAnsi="Georgia"/>
        </w:rPr>
      </w:pPr>
      <w:r w:rsidRPr="00DC4CFF">
        <w:rPr>
          <w:rFonts w:ascii="Georgia" w:hAnsi="Georgia"/>
        </w:rPr>
        <w:t>In Zeiten von</w:t>
      </w:r>
      <w:r w:rsidR="00FB7974" w:rsidRPr="00DC4CFF">
        <w:rPr>
          <w:rFonts w:ascii="Georgia" w:hAnsi="Georgia"/>
        </w:rPr>
        <w:t xml:space="preserve"> Covid1</w:t>
      </w:r>
      <w:r w:rsidRPr="00DC4CFF">
        <w:rPr>
          <w:rFonts w:ascii="Georgia" w:hAnsi="Georgia"/>
        </w:rPr>
        <w:t xml:space="preserve">9-Virus erleben wir große Verunsicherung und bange Fragen stehen im Raum: Werde ich durch das Virus liebe Angehörige verlieren? Werde ich mich als Verkäuferin, als Krankenpfleger, als Therapeutin am Ende infizieren? Wann können </w:t>
      </w:r>
      <w:r w:rsidR="00443EB9" w:rsidRPr="00DC4CFF">
        <w:rPr>
          <w:rFonts w:ascii="Georgia" w:hAnsi="Georgia"/>
        </w:rPr>
        <w:t xml:space="preserve">wir als </w:t>
      </w:r>
      <w:r w:rsidRPr="00DC4CFF">
        <w:rPr>
          <w:rFonts w:ascii="Georgia" w:hAnsi="Georgia"/>
        </w:rPr>
        <w:t>Großeltern wiede</w:t>
      </w:r>
      <w:r w:rsidR="00443EB9" w:rsidRPr="00DC4CFF">
        <w:rPr>
          <w:rFonts w:ascii="Georgia" w:hAnsi="Georgia"/>
        </w:rPr>
        <w:t>r unsere</w:t>
      </w:r>
      <w:r w:rsidRPr="00DC4CFF">
        <w:rPr>
          <w:rFonts w:ascii="Georgia" w:hAnsi="Georgia"/>
        </w:rPr>
        <w:t xml:space="preserve"> Enkel sehen? Wie lange halte ich das noch aus, zu Hause zu arbeiten und gleichzeitig meine Kinder zu versorgen? Wird meine Firma überleben und habe ich nächstes Jahr noch einen Job? Wie lange reichen für mich als Freiberufler meine Rücklagen noch? </w:t>
      </w:r>
      <w:r w:rsidR="00B536B5" w:rsidRPr="00DC4CFF">
        <w:rPr>
          <w:rFonts w:ascii="Georgia" w:hAnsi="Georgia"/>
        </w:rPr>
        <w:t xml:space="preserve">Unsere Regierung bemüht sich durch Kredite und Finanzhilfen um die Linderung mancher Not. </w:t>
      </w:r>
    </w:p>
    <w:p w:rsidR="008D49F9" w:rsidRPr="00DC4CFF" w:rsidRDefault="008D49F9" w:rsidP="00931CD4">
      <w:pPr>
        <w:pStyle w:val="bodytext"/>
        <w:rPr>
          <w:rFonts w:ascii="Georgia" w:hAnsi="Georgia"/>
        </w:rPr>
      </w:pPr>
      <w:r w:rsidRPr="00DC4CFF">
        <w:rPr>
          <w:rFonts w:ascii="Georgia" w:hAnsi="Georgia"/>
        </w:rPr>
        <w:t>Doch in vielen Ländern der Welt können die Regierungen solche Hilfsprogramme gar nicht stemmen. Die Gesundheitssysteme sind vielfach nicht leistungsfähig, daher setzen die Regierungen auf drastische Maßnahmen. Die Menschen dürfen nur für die dringendsten Besorgungen ihre Häuser verlassen und können ihrer Arbeit nicht nachgehen. Die vielen im info</w:t>
      </w:r>
      <w:r w:rsidR="00443EB9" w:rsidRPr="00DC4CFF">
        <w:rPr>
          <w:rFonts w:ascii="Georgia" w:hAnsi="Georgia"/>
        </w:rPr>
        <w:t>rmellen Sektor B</w:t>
      </w:r>
      <w:r w:rsidRPr="00DC4CFF">
        <w:rPr>
          <w:rFonts w:ascii="Georgia" w:hAnsi="Georgia"/>
        </w:rPr>
        <w:t xml:space="preserve">eschäftigten haben überhaupt keine Einnahmen. In den engen Siedlungen sind oft weder Hygienemaßnahmen noch Abstand halten möglich. </w:t>
      </w:r>
    </w:p>
    <w:p w:rsidR="00934F31" w:rsidRPr="00DC4CFF" w:rsidRDefault="00934F31" w:rsidP="00931CD4">
      <w:pPr>
        <w:pStyle w:val="bodytext"/>
        <w:rPr>
          <w:rFonts w:ascii="Arial Narrow" w:hAnsi="Arial Narrow"/>
          <w:b/>
          <w:sz w:val="28"/>
        </w:rPr>
      </w:pPr>
      <w:r w:rsidRPr="00DC4CFF">
        <w:rPr>
          <w:rFonts w:ascii="Arial Narrow" w:hAnsi="Arial Narrow"/>
          <w:b/>
          <w:sz w:val="28"/>
        </w:rPr>
        <w:t>Die Diakonie Katastrophenhilfe leistet akute Nothilfe in dieser Krise.</w:t>
      </w:r>
    </w:p>
    <w:p w:rsidR="00267D47" w:rsidRPr="00DC4CFF" w:rsidRDefault="00934F31" w:rsidP="00931CD4">
      <w:pPr>
        <w:pStyle w:val="bodytext"/>
        <w:rPr>
          <w:rFonts w:ascii="Georgia" w:hAnsi="Georgia"/>
        </w:rPr>
      </w:pPr>
      <w:r w:rsidRPr="00DC4CFF">
        <w:rPr>
          <w:rFonts w:ascii="Georgia" w:hAnsi="Georgia"/>
        </w:rPr>
        <w:t>Sie</w:t>
      </w:r>
      <w:r w:rsidR="00267D47" w:rsidRPr="00DC4CFF">
        <w:rPr>
          <w:rFonts w:ascii="Georgia" w:hAnsi="Georgia"/>
        </w:rPr>
        <w:t xml:space="preserve"> stattet gemeinsam mit der Partnerorganisation GADEL in Haiti Häuser mit Wassertanks aus, damit Menschen sich die Hände waschen können.</w:t>
      </w:r>
    </w:p>
    <w:p w:rsidR="00267D47" w:rsidRPr="00DC4CFF" w:rsidRDefault="00934F31" w:rsidP="00931CD4">
      <w:pPr>
        <w:pStyle w:val="bodytext"/>
        <w:rPr>
          <w:rFonts w:ascii="Georgia" w:hAnsi="Georgia"/>
        </w:rPr>
      </w:pPr>
      <w:r w:rsidRPr="00DC4CFF">
        <w:rPr>
          <w:rFonts w:ascii="Georgia" w:hAnsi="Georgia"/>
        </w:rPr>
        <w:t>Ihre</w:t>
      </w:r>
      <w:r w:rsidR="00267D47" w:rsidRPr="00DC4CFF">
        <w:rPr>
          <w:rFonts w:ascii="Georgia" w:hAnsi="Georgia"/>
        </w:rPr>
        <w:t xml:space="preserve"> Partnerorganisation </w:t>
      </w:r>
      <w:proofErr w:type="spellStart"/>
      <w:r w:rsidR="00267D47" w:rsidRPr="00DC4CFF">
        <w:rPr>
          <w:rFonts w:ascii="Georgia" w:hAnsi="Georgia"/>
        </w:rPr>
        <w:t>Tierra</w:t>
      </w:r>
      <w:proofErr w:type="spellEnd"/>
      <w:r w:rsidR="00267D47" w:rsidRPr="00DC4CFF">
        <w:rPr>
          <w:rFonts w:ascii="Georgia" w:hAnsi="Georgia"/>
        </w:rPr>
        <w:t xml:space="preserve"> de Paz in Kolumbien musste ihre Kindertageszentren schließen. Damit die Kinder weiter Mahlzeiten bekommen, werden dort Lebensmittelpakete verteilt. </w:t>
      </w:r>
    </w:p>
    <w:p w:rsidR="00267D47" w:rsidRPr="00DC4CFF" w:rsidRDefault="00267D47" w:rsidP="00931CD4">
      <w:pPr>
        <w:pStyle w:val="bodytext"/>
        <w:rPr>
          <w:rFonts w:ascii="Georgia" w:hAnsi="Georgia"/>
        </w:rPr>
      </w:pPr>
      <w:r w:rsidRPr="00DC4CFF">
        <w:rPr>
          <w:rFonts w:ascii="Georgia" w:hAnsi="Georgia"/>
        </w:rPr>
        <w:t xml:space="preserve">In Indonesien </w:t>
      </w:r>
      <w:r w:rsidR="00DC4CFF">
        <w:rPr>
          <w:rFonts w:ascii="Georgia" w:hAnsi="Georgia"/>
        </w:rPr>
        <w:t>mach</w:t>
      </w:r>
      <w:r w:rsidR="00934F31" w:rsidRPr="00DC4CFF">
        <w:rPr>
          <w:rFonts w:ascii="Georgia" w:hAnsi="Georgia"/>
        </w:rPr>
        <w:t>t sie</w:t>
      </w:r>
      <w:r w:rsidRPr="00DC4CFF">
        <w:rPr>
          <w:rFonts w:ascii="Georgia" w:hAnsi="Georgia"/>
        </w:rPr>
        <w:t xml:space="preserve"> Aufklärungsarbeit. </w:t>
      </w:r>
      <w:r w:rsidR="00934F31" w:rsidRPr="00DC4CFF">
        <w:rPr>
          <w:rFonts w:ascii="Georgia" w:hAnsi="Georgia"/>
        </w:rPr>
        <w:t>Sie stattet</w:t>
      </w:r>
      <w:r w:rsidRPr="00DC4CFF">
        <w:rPr>
          <w:rFonts w:ascii="Georgia" w:hAnsi="Georgia"/>
        </w:rPr>
        <w:t xml:space="preserve"> Kirchen mit Desinfekt</w:t>
      </w:r>
      <w:r w:rsidR="00934F31" w:rsidRPr="00DC4CFF">
        <w:rPr>
          <w:rFonts w:ascii="Georgia" w:hAnsi="Georgia"/>
        </w:rPr>
        <w:t>ionsmitteln aus und unterstützt</w:t>
      </w:r>
      <w:r w:rsidRPr="00DC4CFF">
        <w:rPr>
          <w:rFonts w:ascii="Georgia" w:hAnsi="Georgia"/>
        </w:rPr>
        <w:t xml:space="preserve"> die Beschaffung eines Beatmungsgerätes im Krankenhaus </w:t>
      </w:r>
      <w:r w:rsidR="00934F31" w:rsidRPr="00DC4CFF">
        <w:rPr>
          <w:rFonts w:ascii="Georgia" w:hAnsi="Georgia"/>
        </w:rPr>
        <w:t xml:space="preserve">der </w:t>
      </w:r>
      <w:r w:rsidRPr="00DC4CFF">
        <w:rPr>
          <w:rFonts w:ascii="Georgia" w:hAnsi="Georgia"/>
        </w:rPr>
        <w:t xml:space="preserve">Partnerorganisation </w:t>
      </w:r>
      <w:proofErr w:type="spellStart"/>
      <w:r w:rsidRPr="00DC4CFF">
        <w:rPr>
          <w:rFonts w:ascii="Georgia" w:hAnsi="Georgia"/>
        </w:rPr>
        <w:t>Yakkum</w:t>
      </w:r>
      <w:proofErr w:type="spellEnd"/>
      <w:r w:rsidRPr="00DC4CFF">
        <w:rPr>
          <w:rFonts w:ascii="Georgia" w:hAnsi="Georgia"/>
        </w:rPr>
        <w:t xml:space="preserve"> Emergency Unit.</w:t>
      </w:r>
    </w:p>
    <w:p w:rsidR="00267D47" w:rsidRPr="00DC4CFF" w:rsidRDefault="00934F31" w:rsidP="00931CD4">
      <w:pPr>
        <w:pStyle w:val="bodytext"/>
        <w:rPr>
          <w:rFonts w:ascii="Georgia" w:hAnsi="Georgia"/>
        </w:rPr>
      </w:pPr>
      <w:r w:rsidRPr="00DC4CFF">
        <w:rPr>
          <w:rFonts w:ascii="Georgia" w:hAnsi="Georgia"/>
        </w:rPr>
        <w:t>Und i</w:t>
      </w:r>
      <w:r w:rsidR="00DC4CFF">
        <w:rPr>
          <w:rFonts w:ascii="Georgia" w:hAnsi="Georgia"/>
        </w:rPr>
        <w:t>n der DR</w:t>
      </w:r>
      <w:r w:rsidRPr="00DC4CFF">
        <w:rPr>
          <w:rFonts w:ascii="Georgia" w:hAnsi="Georgia"/>
        </w:rPr>
        <w:t xml:space="preserve"> Kongo mach</w:t>
      </w:r>
      <w:r w:rsidR="00DC4CFF">
        <w:rPr>
          <w:rFonts w:ascii="Georgia" w:hAnsi="Georgia"/>
        </w:rPr>
        <w:t>en</w:t>
      </w:r>
      <w:r w:rsidR="00267D47" w:rsidRPr="00DC4CFF">
        <w:rPr>
          <w:rFonts w:ascii="Georgia" w:hAnsi="Georgia"/>
        </w:rPr>
        <w:t xml:space="preserve"> </w:t>
      </w:r>
      <w:r w:rsidRPr="00DC4CFF">
        <w:rPr>
          <w:rFonts w:ascii="Georgia" w:hAnsi="Georgia"/>
        </w:rPr>
        <w:t>die</w:t>
      </w:r>
      <w:r w:rsidR="00267D47" w:rsidRPr="00DC4CFF">
        <w:rPr>
          <w:rFonts w:ascii="Georgia" w:hAnsi="Georgia"/>
        </w:rPr>
        <w:t xml:space="preserve"> Partnerorganisationen RACOJ und </w:t>
      </w:r>
      <w:proofErr w:type="spellStart"/>
      <w:r w:rsidR="00267D47" w:rsidRPr="00DC4CFF">
        <w:rPr>
          <w:rFonts w:ascii="Georgia" w:hAnsi="Georgia"/>
        </w:rPr>
        <w:t>Groupe</w:t>
      </w:r>
      <w:proofErr w:type="spellEnd"/>
      <w:r w:rsidR="00267D47" w:rsidRPr="00DC4CFF">
        <w:rPr>
          <w:rFonts w:ascii="Georgia" w:hAnsi="Georgia"/>
        </w:rPr>
        <w:t xml:space="preserve"> </w:t>
      </w:r>
      <w:proofErr w:type="spellStart"/>
      <w:r w:rsidR="00267D47" w:rsidRPr="00DC4CFF">
        <w:rPr>
          <w:rFonts w:ascii="Georgia" w:hAnsi="Georgia"/>
        </w:rPr>
        <w:t>Milima</w:t>
      </w:r>
      <w:proofErr w:type="spellEnd"/>
      <w:r w:rsidR="00267D47" w:rsidRPr="00DC4CFF">
        <w:rPr>
          <w:rFonts w:ascii="Georgia" w:hAnsi="Georgia"/>
        </w:rPr>
        <w:t xml:space="preserve"> Aufklärungsarbeit zu Hygiene. Ihre </w:t>
      </w:r>
      <w:r w:rsidR="00DC4CFF">
        <w:rPr>
          <w:rFonts w:ascii="Georgia" w:hAnsi="Georgia"/>
        </w:rPr>
        <w:t xml:space="preserve">Gesundheitsstationen wurden mit </w:t>
      </w:r>
      <w:r w:rsidR="00267D47" w:rsidRPr="00DC4CFF">
        <w:rPr>
          <w:rFonts w:ascii="Georgia" w:hAnsi="Georgia"/>
        </w:rPr>
        <w:t xml:space="preserve">Schutzkleidung und Desinfektionsmitteln ausgestattet.  </w:t>
      </w:r>
    </w:p>
    <w:p w:rsidR="00267D47" w:rsidRPr="00DC4CFF" w:rsidRDefault="00267D47" w:rsidP="00931CD4">
      <w:pPr>
        <w:pStyle w:val="bodytext"/>
        <w:rPr>
          <w:rFonts w:ascii="Georgia" w:hAnsi="Georgia"/>
        </w:rPr>
      </w:pPr>
      <w:r w:rsidRPr="00DC4CFF">
        <w:rPr>
          <w:rFonts w:ascii="Georgia" w:hAnsi="Georgia"/>
        </w:rPr>
        <w:t xml:space="preserve">Bitte unterstützen Sie </w:t>
      </w:r>
      <w:r w:rsidR="00934F31" w:rsidRPr="00DC4CFF">
        <w:rPr>
          <w:rFonts w:ascii="Georgia" w:hAnsi="Georgia"/>
        </w:rPr>
        <w:t xml:space="preserve">die Arbeit der Diakonie Katastrophenhilfe </w:t>
      </w:r>
      <w:r w:rsidRPr="00DC4CFF">
        <w:rPr>
          <w:rFonts w:ascii="Georgia" w:hAnsi="Georgia"/>
        </w:rPr>
        <w:t xml:space="preserve">mit Ihrer Kollekte. </w:t>
      </w:r>
    </w:p>
    <w:p w:rsidR="00267D47" w:rsidRPr="00DC4CFF" w:rsidRDefault="00267D47" w:rsidP="00931CD4">
      <w:pPr>
        <w:pStyle w:val="bodytext"/>
        <w:rPr>
          <w:rFonts w:ascii="Georgia" w:hAnsi="Georgia"/>
        </w:rPr>
      </w:pPr>
      <w:r w:rsidRPr="00DC4CFF">
        <w:rPr>
          <w:rFonts w:ascii="Georgia" w:hAnsi="Georgia"/>
        </w:rPr>
        <w:lastRenderedPageBreak/>
        <w:t>IBAN: DE68 5206 0410 0000 5025 02. BIC: GENODEF1EK1</w:t>
      </w:r>
      <w:r w:rsidR="00DC4CFF">
        <w:rPr>
          <w:rFonts w:ascii="Georgia" w:hAnsi="Georgia"/>
        </w:rPr>
        <w:br/>
        <w:t>Spendenstichwort: Corona-Hilfe weltweit</w:t>
      </w:r>
    </w:p>
    <w:p w:rsidR="00DC4CFF" w:rsidRDefault="00C46604" w:rsidP="00931CD4">
      <w:pPr>
        <w:pStyle w:val="bodytext"/>
        <w:rPr>
          <w:rFonts w:ascii="Georgia" w:hAnsi="Georgia"/>
        </w:rPr>
      </w:pPr>
      <w:r w:rsidRPr="00DC4CFF">
        <w:rPr>
          <w:rFonts w:ascii="Georgia" w:hAnsi="Georgia"/>
        </w:rPr>
        <w:t xml:space="preserve">Die Arbeit der Diakonie Katastrophenhilfe ist strikt an der Not und Hilfebedürftigkeit von Menschen orientiert – unabhängig von Politik, Interessen von Parteien und auch unabhängig von Religion und Weltanschauungen. </w:t>
      </w:r>
      <w:r w:rsidR="00DC4CFF">
        <w:rPr>
          <w:rFonts w:ascii="Georgia" w:hAnsi="Georgia"/>
        </w:rPr>
        <w:br w:type="page"/>
      </w:r>
      <w:bookmarkStart w:id="0" w:name="_GoBack"/>
      <w:bookmarkEnd w:id="0"/>
    </w:p>
    <w:p w:rsidR="00DC4CFF" w:rsidRDefault="00DC4CFF" w:rsidP="00931CD4">
      <w:pPr>
        <w:pStyle w:val="bodytext"/>
        <w:rPr>
          <w:rFonts w:ascii="Georgia" w:hAnsi="Georgia"/>
        </w:rPr>
      </w:pPr>
    </w:p>
    <w:p w:rsidR="00267847" w:rsidRPr="00DC4CFF" w:rsidRDefault="00267847" w:rsidP="00931CD4">
      <w:pPr>
        <w:pStyle w:val="bodytext"/>
        <w:rPr>
          <w:rFonts w:ascii="Georgia" w:hAnsi="Georgia"/>
        </w:rPr>
      </w:pPr>
      <w:r w:rsidRPr="00DC4CFF">
        <w:rPr>
          <w:rFonts w:ascii="Georgia" w:hAnsi="Georgia"/>
        </w:rPr>
        <w:t>Darüber hinaus bitten wir Sie auch sehr herzlich, Menschen in Asien, Afrika</w:t>
      </w:r>
      <w:r w:rsidR="00DC4CFF">
        <w:rPr>
          <w:rFonts w:ascii="Georgia" w:hAnsi="Georgia"/>
        </w:rPr>
        <w:t>,</w:t>
      </w:r>
      <w:r w:rsidRPr="00DC4CFF">
        <w:rPr>
          <w:rFonts w:ascii="Georgia" w:hAnsi="Georgia"/>
        </w:rPr>
        <w:t xml:space="preserve"> Lateinamerika</w:t>
      </w:r>
      <w:r w:rsidR="00DC4CFF">
        <w:rPr>
          <w:rFonts w:ascii="Georgia" w:hAnsi="Georgia"/>
        </w:rPr>
        <w:t xml:space="preserve"> und Europa</w:t>
      </w:r>
      <w:r w:rsidRPr="00DC4CFF">
        <w:rPr>
          <w:rFonts w:ascii="Georgia" w:hAnsi="Georgia"/>
        </w:rPr>
        <w:t xml:space="preserve"> die der Pandemie besonders schutzlos ausgeliefert sind, in Ihr Gebet einzuschließen.</w:t>
      </w:r>
    </w:p>
    <w:p w:rsidR="0014216B" w:rsidRPr="00DC4CFF" w:rsidRDefault="0014216B" w:rsidP="00931CD4">
      <w:pPr>
        <w:pStyle w:val="bodytext"/>
        <w:rPr>
          <w:rFonts w:ascii="Arial Narrow" w:hAnsi="Arial Narrow"/>
          <w:b/>
          <w:sz w:val="32"/>
        </w:rPr>
      </w:pPr>
      <w:r w:rsidRPr="00DC4CFF">
        <w:rPr>
          <w:rFonts w:ascii="Arial Narrow" w:hAnsi="Arial Narrow"/>
          <w:b/>
          <w:sz w:val="32"/>
        </w:rPr>
        <w:t>V</w:t>
      </w:r>
      <w:r w:rsidR="00DC4CFF" w:rsidRPr="00DC4CFF">
        <w:rPr>
          <w:rFonts w:ascii="Arial Narrow" w:hAnsi="Arial Narrow"/>
          <w:b/>
          <w:sz w:val="32"/>
        </w:rPr>
        <w:t>orschlag für ein Fürbittengebet</w:t>
      </w:r>
    </w:p>
    <w:p w:rsidR="00267847" w:rsidRPr="007859DA" w:rsidRDefault="00267847" w:rsidP="0014216B">
      <w:pPr>
        <w:spacing w:after="0" w:line="240" w:lineRule="auto"/>
        <w:rPr>
          <w:rFonts w:ascii="Georgia" w:eastAsia="Times New Roman" w:hAnsi="Georgia" w:cs="Times New Roman"/>
          <w:sz w:val="24"/>
          <w:szCs w:val="24"/>
        </w:rPr>
      </w:pPr>
      <w:r w:rsidRPr="007859DA">
        <w:rPr>
          <w:rFonts w:ascii="Georgia" w:eastAsia="Times New Roman" w:hAnsi="Georgia" w:cs="Times New Roman"/>
          <w:sz w:val="24"/>
          <w:szCs w:val="24"/>
        </w:rPr>
        <w:t xml:space="preserve">Du, </w:t>
      </w:r>
    </w:p>
    <w:p w:rsidR="00267847" w:rsidRPr="007859DA" w:rsidRDefault="00267847" w:rsidP="0014216B">
      <w:pPr>
        <w:spacing w:after="0" w:line="240" w:lineRule="auto"/>
        <w:rPr>
          <w:rFonts w:ascii="Georgia" w:eastAsia="Times New Roman" w:hAnsi="Georgia" w:cs="Times New Roman"/>
          <w:sz w:val="24"/>
          <w:szCs w:val="24"/>
        </w:rPr>
      </w:pPr>
      <w:r w:rsidRPr="007859DA">
        <w:rPr>
          <w:rFonts w:ascii="Georgia" w:eastAsia="Times New Roman" w:hAnsi="Georgia" w:cs="Times New Roman"/>
          <w:sz w:val="24"/>
          <w:szCs w:val="24"/>
        </w:rPr>
        <w:t xml:space="preserve">unsere Quelle des Trostes, </w:t>
      </w:r>
    </w:p>
    <w:p w:rsidR="00267847" w:rsidRPr="00DC4CFF" w:rsidRDefault="00267847"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 xml:space="preserve">Kraft und Licht unseres Lebens, </w:t>
      </w:r>
    </w:p>
    <w:p w:rsidR="00267847" w:rsidRPr="00DC4CFF" w:rsidRDefault="00267847"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 xml:space="preserve">wir bringen vor Dich das Bangen der Menschheit </w:t>
      </w:r>
    </w:p>
    <w:p w:rsidR="00267847" w:rsidRPr="00DC4CFF" w:rsidRDefault="00267847"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 xml:space="preserve">und sprechen die Fragen aus, </w:t>
      </w:r>
    </w:p>
    <w:p w:rsidR="00267847" w:rsidRPr="00DC4CFF" w:rsidRDefault="00267847"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 xml:space="preserve">die uns bedrängen mit weltweitem Blick: </w:t>
      </w:r>
    </w:p>
    <w:p w:rsidR="00A95C3B" w:rsidRPr="00DC4CFF" w:rsidRDefault="00A95C3B" w:rsidP="00267847">
      <w:pPr>
        <w:spacing w:after="0" w:line="240" w:lineRule="auto"/>
        <w:rPr>
          <w:rFonts w:ascii="Georgia" w:eastAsia="Times New Roman" w:hAnsi="Georgia" w:cs="Times New Roman"/>
          <w:sz w:val="24"/>
          <w:szCs w:val="24"/>
        </w:rPr>
      </w:pPr>
    </w:p>
    <w:p w:rsidR="00267847" w:rsidRPr="00DC4CFF" w:rsidRDefault="00267847"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 xml:space="preserve">Was, wenn Corona sich dort ausbreitet, </w:t>
      </w:r>
    </w:p>
    <w:p w:rsidR="00267847" w:rsidRPr="00DC4CFF" w:rsidRDefault="00267847"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 xml:space="preserve">wo jetzt schon Hunger und Durst, Armut und Elend herrschen? </w:t>
      </w:r>
    </w:p>
    <w:p w:rsidR="00A95C3B" w:rsidRPr="00DC4CFF" w:rsidRDefault="00A95C3B" w:rsidP="00267847">
      <w:pPr>
        <w:spacing w:after="0" w:line="240" w:lineRule="auto"/>
        <w:rPr>
          <w:rFonts w:ascii="Georgia" w:eastAsia="Times New Roman" w:hAnsi="Georgia" w:cs="Times New Roman"/>
          <w:sz w:val="24"/>
          <w:szCs w:val="24"/>
        </w:rPr>
      </w:pPr>
    </w:p>
    <w:p w:rsidR="00267847" w:rsidRPr="00DC4CFF" w:rsidRDefault="00267847"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Wovon sollen die Menschen Leben, wenn sie ihre Häuser nicht verlassen dürfen, um zu ihren Arbeitsstellen im informellen Sektor zu kommen?</w:t>
      </w:r>
    </w:p>
    <w:p w:rsidR="00A95C3B" w:rsidRPr="00DC4CFF" w:rsidRDefault="00A95C3B" w:rsidP="00267847">
      <w:pPr>
        <w:spacing w:after="0" w:line="240" w:lineRule="auto"/>
        <w:rPr>
          <w:rFonts w:ascii="Georgia" w:eastAsia="Times New Roman" w:hAnsi="Georgia" w:cs="Times New Roman"/>
          <w:sz w:val="24"/>
          <w:szCs w:val="24"/>
        </w:rPr>
      </w:pPr>
    </w:p>
    <w:p w:rsidR="00267847" w:rsidRPr="00DC4CFF" w:rsidRDefault="00267847"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 xml:space="preserve">Wie sollen die Menschen in den Slums Abstand halten in Haiti, </w:t>
      </w:r>
    </w:p>
    <w:p w:rsidR="00267847" w:rsidRPr="00DC4CFF" w:rsidRDefault="00267847"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 xml:space="preserve">wie in den Flüchtlingslagern in der DR Kongo, </w:t>
      </w:r>
    </w:p>
    <w:p w:rsidR="00267847" w:rsidRPr="00DC4CFF" w:rsidRDefault="00267847"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 xml:space="preserve">wie in Armutsvierteln in Indonesien? </w:t>
      </w:r>
    </w:p>
    <w:p w:rsidR="00A95C3B" w:rsidRPr="00DC4CFF" w:rsidRDefault="00A95C3B" w:rsidP="00267847">
      <w:pPr>
        <w:spacing w:after="0" w:line="240" w:lineRule="auto"/>
        <w:rPr>
          <w:rFonts w:ascii="Georgia" w:eastAsia="Times New Roman" w:hAnsi="Georgia" w:cs="Times New Roman"/>
          <w:sz w:val="24"/>
          <w:szCs w:val="24"/>
        </w:rPr>
      </w:pPr>
    </w:p>
    <w:p w:rsidR="00267847" w:rsidRPr="00DC4CFF" w:rsidRDefault="00267847"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 xml:space="preserve">Wie kann Hygiene vor Ansteckung schützen, </w:t>
      </w:r>
    </w:p>
    <w:p w:rsidR="00267847" w:rsidRPr="00DC4CFF" w:rsidRDefault="00267847"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 xml:space="preserve">wenn Wasser und Seife jetzt schon fehlen? </w:t>
      </w:r>
    </w:p>
    <w:p w:rsidR="00267847" w:rsidRPr="00DC4CFF" w:rsidRDefault="00267847"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 xml:space="preserve">O Gott, </w:t>
      </w:r>
    </w:p>
    <w:p w:rsidR="00267847" w:rsidRPr="00DC4CFF" w:rsidRDefault="00267847"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 xml:space="preserve">wir bangen um die Schwächsten in dieser Pandemie. </w:t>
      </w:r>
    </w:p>
    <w:p w:rsidR="00267847" w:rsidRPr="00DC4CFF" w:rsidRDefault="00267847"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 xml:space="preserve">Segne die Politikerinnen und Politiker, </w:t>
      </w:r>
    </w:p>
    <w:p w:rsidR="00267847" w:rsidRPr="00DC4CFF" w:rsidRDefault="00267847"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 xml:space="preserve">die jetzt mit Weitblick handeln, und Notprogramme organisieren. </w:t>
      </w:r>
    </w:p>
    <w:p w:rsidR="00A95C3B" w:rsidRPr="00DC4CFF" w:rsidRDefault="00A95C3B"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Lass sie die dabei die ganze Welt im Blick haben!</w:t>
      </w:r>
    </w:p>
    <w:p w:rsidR="00A95C3B" w:rsidRPr="00DC4CFF" w:rsidRDefault="00A95C3B" w:rsidP="00267847">
      <w:pPr>
        <w:spacing w:after="0" w:line="240" w:lineRule="auto"/>
        <w:rPr>
          <w:rFonts w:ascii="Georgia" w:eastAsia="Times New Roman" w:hAnsi="Georgia" w:cs="Times New Roman"/>
          <w:sz w:val="24"/>
          <w:szCs w:val="24"/>
        </w:rPr>
      </w:pPr>
    </w:p>
    <w:p w:rsidR="00267847" w:rsidRPr="00DC4CFF" w:rsidRDefault="00267847"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 xml:space="preserve">Stärke die Bereitschaft zum Teilen mit den Armen! </w:t>
      </w:r>
    </w:p>
    <w:p w:rsidR="00267847" w:rsidRPr="00DC4CFF" w:rsidRDefault="00A95C3B" w:rsidP="00267847">
      <w:pPr>
        <w:spacing w:after="0" w:line="240" w:lineRule="auto"/>
        <w:rPr>
          <w:rFonts w:ascii="Georgia" w:eastAsia="Times New Roman" w:hAnsi="Georgia" w:cs="Times New Roman"/>
          <w:sz w:val="24"/>
          <w:szCs w:val="24"/>
        </w:rPr>
      </w:pPr>
      <w:r w:rsidRPr="00DC4CFF">
        <w:rPr>
          <w:rFonts w:ascii="Georgia" w:eastAsia="Times New Roman" w:hAnsi="Georgia" w:cs="Times New Roman"/>
          <w:sz w:val="24"/>
          <w:szCs w:val="24"/>
        </w:rPr>
        <w:t>Steh den Ärztinnen und Krankenpflegern</w:t>
      </w:r>
      <w:r w:rsidR="00267847" w:rsidRPr="00DC4CFF">
        <w:rPr>
          <w:rFonts w:ascii="Georgia" w:eastAsia="Times New Roman" w:hAnsi="Georgia" w:cs="Times New Roman"/>
          <w:sz w:val="24"/>
          <w:szCs w:val="24"/>
        </w:rPr>
        <w:t xml:space="preserve"> bei, die mitten im größten Elend Menschenleben retten. </w:t>
      </w:r>
    </w:p>
    <w:p w:rsidR="00191C40" w:rsidRPr="00DC4CFF" w:rsidRDefault="007859DA">
      <w:pPr>
        <w:rPr>
          <w:rFonts w:ascii="Georgia" w:hAnsi="Georgia"/>
        </w:rPr>
      </w:pPr>
    </w:p>
    <w:sectPr w:rsidR="00191C40" w:rsidRPr="00DC4CFF">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CFF" w:rsidRDefault="00DC4CFF" w:rsidP="00DC4CFF">
      <w:pPr>
        <w:spacing w:after="0" w:line="240" w:lineRule="auto"/>
      </w:pPr>
      <w:r>
        <w:separator/>
      </w:r>
    </w:p>
  </w:endnote>
  <w:endnote w:type="continuationSeparator" w:id="0">
    <w:p w:rsidR="00DC4CFF" w:rsidRDefault="00DC4CFF" w:rsidP="00DC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9DA" w:rsidRDefault="007859DA">
    <w:pPr>
      <w:pStyle w:val="Fuzeile"/>
    </w:pPr>
    <w:r>
      <w:t>Eckhard Röhm / Stefan Libisch, 03.04.2020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CFF" w:rsidRDefault="00DC4CFF" w:rsidP="00DC4CFF">
      <w:pPr>
        <w:spacing w:after="0" w:line="240" w:lineRule="auto"/>
      </w:pPr>
      <w:r>
        <w:separator/>
      </w:r>
    </w:p>
  </w:footnote>
  <w:footnote w:type="continuationSeparator" w:id="0">
    <w:p w:rsidR="00DC4CFF" w:rsidRDefault="00DC4CFF" w:rsidP="00DC4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CFF" w:rsidRDefault="00DC4CFF">
    <w:pPr>
      <w:pStyle w:val="Kopfzeile"/>
    </w:pPr>
    <w:r>
      <w:rPr>
        <w:noProof/>
      </w:rPr>
      <w:drawing>
        <wp:anchor distT="0" distB="0" distL="114300" distR="114300" simplePos="0" relativeHeight="251658240" behindDoc="1" locked="0" layoutInCell="1" allowOverlap="1">
          <wp:simplePos x="0" y="0"/>
          <wp:positionH relativeFrom="column">
            <wp:posOffset>4672330</wp:posOffset>
          </wp:positionH>
          <wp:positionV relativeFrom="paragraph">
            <wp:posOffset>-1905</wp:posOffset>
          </wp:positionV>
          <wp:extent cx="1440000" cy="439200"/>
          <wp:effectExtent l="0" t="0" r="8255" b="0"/>
          <wp:wrapTight wrapText="bothSides">
            <wp:wrapPolygon edited="0">
              <wp:start x="0" y="0"/>
              <wp:lineTo x="0" y="20631"/>
              <wp:lineTo x="21438" y="20631"/>
              <wp:lineTo x="2143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H_Logo_Standard_RGB_2014_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439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D4"/>
    <w:rsid w:val="0014216B"/>
    <w:rsid w:val="00267847"/>
    <w:rsid w:val="00267D47"/>
    <w:rsid w:val="00443EB9"/>
    <w:rsid w:val="004517F6"/>
    <w:rsid w:val="0049041F"/>
    <w:rsid w:val="004E6585"/>
    <w:rsid w:val="00513BC6"/>
    <w:rsid w:val="005454A0"/>
    <w:rsid w:val="007859DA"/>
    <w:rsid w:val="008D49F9"/>
    <w:rsid w:val="00931CD4"/>
    <w:rsid w:val="00934F31"/>
    <w:rsid w:val="00A95C3B"/>
    <w:rsid w:val="00B536B5"/>
    <w:rsid w:val="00BF3C85"/>
    <w:rsid w:val="00C46604"/>
    <w:rsid w:val="00DC4CFF"/>
    <w:rsid w:val="00FB7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8D667"/>
  <w15:docId w15:val="{D5819523-D97C-4979-98E3-A55178DE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931CD4"/>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4E6585"/>
    <w:rPr>
      <w:b/>
      <w:bCs/>
    </w:rPr>
  </w:style>
  <w:style w:type="character" w:customStyle="1" w:styleId="blau">
    <w:name w:val="blau"/>
    <w:basedOn w:val="Absatz-Standardschriftart"/>
    <w:rsid w:val="004E6585"/>
  </w:style>
  <w:style w:type="paragraph" w:styleId="StandardWeb">
    <w:name w:val="Normal (Web)"/>
    <w:basedOn w:val="Standard"/>
    <w:uiPriority w:val="99"/>
    <w:semiHidden/>
    <w:unhideWhenUsed/>
    <w:rsid w:val="004E6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enner">
    <w:name w:val="trenner"/>
    <w:basedOn w:val="Absatz-Standardschriftart"/>
    <w:rsid w:val="004E6585"/>
  </w:style>
  <w:style w:type="paragraph" w:styleId="Sprechblasentext">
    <w:name w:val="Balloon Text"/>
    <w:basedOn w:val="Standard"/>
    <w:link w:val="SprechblasentextZchn"/>
    <w:uiPriority w:val="99"/>
    <w:semiHidden/>
    <w:unhideWhenUsed/>
    <w:rsid w:val="00513B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3BC6"/>
    <w:rPr>
      <w:rFonts w:ascii="Segoe UI" w:hAnsi="Segoe UI" w:cs="Segoe UI"/>
      <w:sz w:val="18"/>
      <w:szCs w:val="18"/>
    </w:rPr>
  </w:style>
  <w:style w:type="paragraph" w:styleId="Kopfzeile">
    <w:name w:val="header"/>
    <w:basedOn w:val="Standard"/>
    <w:link w:val="KopfzeileZchn"/>
    <w:uiPriority w:val="99"/>
    <w:unhideWhenUsed/>
    <w:rsid w:val="00DC4C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4CFF"/>
  </w:style>
  <w:style w:type="paragraph" w:styleId="Fuzeile">
    <w:name w:val="footer"/>
    <w:basedOn w:val="Standard"/>
    <w:link w:val="FuzeileZchn"/>
    <w:uiPriority w:val="99"/>
    <w:unhideWhenUsed/>
    <w:rsid w:val="00DC4C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4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58272">
      <w:bodyDiv w:val="1"/>
      <w:marLeft w:val="0"/>
      <w:marRight w:val="0"/>
      <w:marTop w:val="0"/>
      <w:marBottom w:val="0"/>
      <w:divBdr>
        <w:top w:val="none" w:sz="0" w:space="0" w:color="auto"/>
        <w:left w:val="none" w:sz="0" w:space="0" w:color="auto"/>
        <w:bottom w:val="none" w:sz="0" w:space="0" w:color="auto"/>
        <w:right w:val="none" w:sz="0" w:space="0" w:color="auto"/>
      </w:divBdr>
      <w:divsChild>
        <w:div w:id="2127003077">
          <w:marLeft w:val="0"/>
          <w:marRight w:val="0"/>
          <w:marTop w:val="0"/>
          <w:marBottom w:val="0"/>
          <w:divBdr>
            <w:top w:val="none" w:sz="0" w:space="0" w:color="auto"/>
            <w:left w:val="none" w:sz="0" w:space="0" w:color="auto"/>
            <w:bottom w:val="none" w:sz="0" w:space="0" w:color="auto"/>
            <w:right w:val="none" w:sz="0" w:space="0" w:color="auto"/>
          </w:divBdr>
          <w:divsChild>
            <w:div w:id="1209103942">
              <w:marLeft w:val="0"/>
              <w:marRight w:val="0"/>
              <w:marTop w:val="0"/>
              <w:marBottom w:val="0"/>
              <w:divBdr>
                <w:top w:val="none" w:sz="0" w:space="0" w:color="auto"/>
                <w:left w:val="none" w:sz="0" w:space="0" w:color="auto"/>
                <w:bottom w:val="none" w:sz="0" w:space="0" w:color="auto"/>
                <w:right w:val="none" w:sz="0" w:space="0" w:color="auto"/>
              </w:divBdr>
              <w:divsChild>
                <w:div w:id="1275288761">
                  <w:marLeft w:val="0"/>
                  <w:marRight w:val="0"/>
                  <w:marTop w:val="0"/>
                  <w:marBottom w:val="0"/>
                  <w:divBdr>
                    <w:top w:val="none" w:sz="0" w:space="0" w:color="auto"/>
                    <w:left w:val="none" w:sz="0" w:space="0" w:color="auto"/>
                    <w:bottom w:val="none" w:sz="0" w:space="0" w:color="auto"/>
                    <w:right w:val="none" w:sz="0" w:space="0" w:color="auto"/>
                  </w:divBdr>
                  <w:divsChild>
                    <w:div w:id="1980956791">
                      <w:marLeft w:val="0"/>
                      <w:marRight w:val="0"/>
                      <w:marTop w:val="0"/>
                      <w:marBottom w:val="0"/>
                      <w:divBdr>
                        <w:top w:val="none" w:sz="0" w:space="0" w:color="auto"/>
                        <w:left w:val="none" w:sz="0" w:space="0" w:color="auto"/>
                        <w:bottom w:val="none" w:sz="0" w:space="0" w:color="auto"/>
                        <w:right w:val="none" w:sz="0" w:space="0" w:color="auto"/>
                      </w:divBdr>
                      <w:divsChild>
                        <w:div w:id="1560631332">
                          <w:marLeft w:val="0"/>
                          <w:marRight w:val="0"/>
                          <w:marTop w:val="0"/>
                          <w:marBottom w:val="0"/>
                          <w:divBdr>
                            <w:top w:val="none" w:sz="0" w:space="0" w:color="auto"/>
                            <w:left w:val="none" w:sz="0" w:space="0" w:color="auto"/>
                            <w:bottom w:val="none" w:sz="0" w:space="0" w:color="auto"/>
                            <w:right w:val="none" w:sz="0" w:space="0" w:color="auto"/>
                          </w:divBdr>
                        </w:div>
                        <w:div w:id="590704027">
                          <w:marLeft w:val="0"/>
                          <w:marRight w:val="0"/>
                          <w:marTop w:val="0"/>
                          <w:marBottom w:val="0"/>
                          <w:divBdr>
                            <w:top w:val="none" w:sz="0" w:space="0" w:color="auto"/>
                            <w:left w:val="none" w:sz="0" w:space="0" w:color="auto"/>
                            <w:bottom w:val="none" w:sz="0" w:space="0" w:color="auto"/>
                            <w:right w:val="none" w:sz="0" w:space="0" w:color="auto"/>
                          </w:divBdr>
                          <w:divsChild>
                            <w:div w:id="591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46203">
      <w:bodyDiv w:val="1"/>
      <w:marLeft w:val="0"/>
      <w:marRight w:val="0"/>
      <w:marTop w:val="0"/>
      <w:marBottom w:val="0"/>
      <w:divBdr>
        <w:top w:val="none" w:sz="0" w:space="0" w:color="auto"/>
        <w:left w:val="none" w:sz="0" w:space="0" w:color="auto"/>
        <w:bottom w:val="none" w:sz="0" w:space="0" w:color="auto"/>
        <w:right w:val="none" w:sz="0" w:space="0" w:color="auto"/>
      </w:divBdr>
    </w:div>
    <w:div w:id="1830441261">
      <w:bodyDiv w:val="1"/>
      <w:marLeft w:val="0"/>
      <w:marRight w:val="0"/>
      <w:marTop w:val="0"/>
      <w:marBottom w:val="0"/>
      <w:divBdr>
        <w:top w:val="none" w:sz="0" w:space="0" w:color="auto"/>
        <w:left w:val="none" w:sz="0" w:space="0" w:color="auto"/>
        <w:bottom w:val="none" w:sz="0" w:space="0" w:color="auto"/>
        <w:right w:val="none" w:sz="0" w:space="0" w:color="auto"/>
      </w:divBdr>
    </w:div>
    <w:div w:id="2130657656">
      <w:bodyDiv w:val="1"/>
      <w:marLeft w:val="0"/>
      <w:marRight w:val="0"/>
      <w:marTop w:val="0"/>
      <w:marBottom w:val="0"/>
      <w:divBdr>
        <w:top w:val="none" w:sz="0" w:space="0" w:color="auto"/>
        <w:left w:val="none" w:sz="0" w:space="0" w:color="auto"/>
        <w:bottom w:val="none" w:sz="0" w:space="0" w:color="auto"/>
        <w:right w:val="none" w:sz="0" w:space="0" w:color="auto"/>
      </w:divBdr>
      <w:divsChild>
        <w:div w:id="1552573531">
          <w:marLeft w:val="0"/>
          <w:marRight w:val="0"/>
          <w:marTop w:val="0"/>
          <w:marBottom w:val="0"/>
          <w:divBdr>
            <w:top w:val="none" w:sz="0" w:space="0" w:color="auto"/>
            <w:left w:val="none" w:sz="0" w:space="0" w:color="auto"/>
            <w:bottom w:val="none" w:sz="0" w:space="0" w:color="auto"/>
            <w:right w:val="none" w:sz="0" w:space="0" w:color="auto"/>
          </w:divBdr>
          <w:divsChild>
            <w:div w:id="1879120043">
              <w:marLeft w:val="0"/>
              <w:marRight w:val="0"/>
              <w:marTop w:val="0"/>
              <w:marBottom w:val="0"/>
              <w:divBdr>
                <w:top w:val="none" w:sz="0" w:space="0" w:color="auto"/>
                <w:left w:val="none" w:sz="0" w:space="0" w:color="auto"/>
                <w:bottom w:val="none" w:sz="0" w:space="0" w:color="auto"/>
                <w:right w:val="none" w:sz="0" w:space="0" w:color="auto"/>
              </w:divBdr>
            </w:div>
          </w:divsChild>
        </w:div>
        <w:div w:id="1062676963">
          <w:marLeft w:val="0"/>
          <w:marRight w:val="0"/>
          <w:marTop w:val="0"/>
          <w:marBottom w:val="0"/>
          <w:divBdr>
            <w:top w:val="none" w:sz="0" w:space="0" w:color="auto"/>
            <w:left w:val="none" w:sz="0" w:space="0" w:color="auto"/>
            <w:bottom w:val="none" w:sz="0" w:space="0" w:color="auto"/>
            <w:right w:val="none" w:sz="0" w:space="0" w:color="auto"/>
          </w:divBdr>
          <w:divsChild>
            <w:div w:id="2442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226EAFC7</Template>
  <TotalTime>0</TotalTime>
  <Pages>2</Pages>
  <Words>507</Words>
  <Characters>3199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veronika.ullmann</dc:creator>
  <cp:lastModifiedBy>stefan.libisch</cp:lastModifiedBy>
  <cp:revision>2</cp:revision>
  <cp:lastPrinted>2020-04-02T14:06:00Z</cp:lastPrinted>
  <dcterms:created xsi:type="dcterms:W3CDTF">2020-04-03T11:56:00Z</dcterms:created>
  <dcterms:modified xsi:type="dcterms:W3CDTF">2020-04-03T11:56:00Z</dcterms:modified>
</cp:coreProperties>
</file>